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杭州野生动物园百兽狂欢一日行程单</w:t>
      </w:r>
    </w:p>
    <w:p>
      <w:pPr>
        <w:jc w:val="center"/>
        <w:spacing w:after="100"/>
      </w:pPr>
      <w:r>
        <w:rPr>
          <w:rFonts w:ascii="微软雅黑" w:hAnsi="微软雅黑" w:eastAsia="微软雅黑" w:cs="微软雅黑"/>
          <w:sz w:val="20"/>
          <w:szCs w:val="20"/>
        </w:rPr>
        <w:t xml:space="preserve">萌宝亲子游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KL-YS202112051037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浙江省-绍兴市-绍兴县</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浙江省-富阳市-富阳-杭州野生动物园</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★让孩子更多的学习有关动物的知识，扩大眼界！
                <w:br/>
                ★与动物的相处中懂得爱护动物，保护动物，激发孩子的爱心！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备　　注：
                <w:br/>
                亲子10对以上成团，如未成团提早三天通知，敬请谅解！集合标志:“快乐之旅”导游旗。 
                <w:br/>
                ★亲子价1大1小（1.5米以下儿童请按亲子报名，统一购买亲子票）：358元/对，成人238元/人。 
              </w:t>
            </w:r>
          </w:p>
          <w:p>
            <w:pPr>
              <w:jc w:val="center"/>
            </w:pPr>
            <w:r>
              <w:pict>
                <v:shape type="#_x0000_t75" style="width:450pt; height:926.66666666667pt; margin-left:0pt; margin-top:0pt; mso-position-horizontal:left; mso-position-vertical:top; mso-position-horizontal-relative:char; mso-position-vertical-relative:line;">
                  <w10:wrap type="inline"/>
                  <v:imagedata r:id="rId7" o:title=""/>
                </v:shape>
              </w:pict>
            </w:r>
          </w:p>
          <w:p>
            <w:pPr>
              <w:pStyle w:val="indent"/>
            </w:pPr>
            <w:r>
              <w:rPr>
                <w:rFonts w:ascii="微软雅黑" w:hAnsi="微软雅黑" w:eastAsia="微软雅黑" w:cs="微软雅黑"/>
                <w:color w:val="000000"/>
                <w:sz w:val="20"/>
                <w:szCs w:val="20"/>
              </w:rPr>
              <w:t xml:space="preserve">
                <w:br/>
                 做孩子成长的摆渡人，而不是设计师
                <w:br/>
              </w:t>
            </w:r>
          </w:p>
          <w:p>
            <w:pPr>
              <w:jc w:val="center"/>
            </w:pPr>
            <w:r>
              <w:pict>
                <v:shape type="#_x0000_t75" style="width:450pt; height:823.33333333333pt; margin-left:0pt; margin-top:0pt; mso-position-horizontal:left; mso-position-vertical:top; mso-position-horizontal-relative:char; mso-position-vertical-relative:line;">
                  <w10:wrap type="inline"/>
                  <v:imagedata r:id="rId8" o:title=""/>
                </v:shape>
              </w:pict>
            </w:r>
          </w:p>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早上06:00上虞火车站广场公交车站。7:00绍兴城东体育中心门口（东门）。7：40柯桥蓝天大剧院门口。集合出发乘车赴富阳(车程约2小时)，抵达后游览华东地区最大的动物园—【杭州野生动物世界】(门票挂牌150元，游览时间不少于4个小时，：园内共设孔雀园、猩猩馆、天鹅湖、亚洲原野、非洲原野等景点二十多处，拥有近200种珍禽异兽，一万多只动物；并推出了极品系列：白狮、白虎、白犀牛、白袋鼠；具有四大国宝之称的朱鹮、金丝猴、金毛羚牛等珍奇动物。下午15:30左右集合返回各集散地，结束游程！</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1)交通：空调旅游车（一人一座，根据实际报名人数决定所用车辆类型）
                <w:br/>
                2)门票：以上景点首道门票
                <w:br/>
                3)导游：全程导游服务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旅游意外险、餐费及个人消费等</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杭州野生动物世界是华东地区唯一可自己驾驶入园游览的大型野生动物主题公园。您可以亲自驾车猎奇野生动物自由出没的自然生态世界，驰骋在辽阔的“青藏高原”、“非洲原野”、“亚洲原野”……感受清新自然的生态环境，体验人与动物之间的和谐气氛，尽情领略野生动物的野趣盎然。                          
                <w:br/>
                <w:br/>
                园区设计上完全克服了国内动物园第一代——人看笼中兽，第二代——兽看笼中人的缺点，并参考新加坡、南非等目前国外野生动物园的模式，推出了充分体现人、动物、自然和谐共处，敞开式休闲观赏方式的新生代野生动物园。在动物配置上遵循着珍稀珍贵、种群大的原则，并根据动物习性、特征、凶猛程度分别在园区内散放、半散放、圈养、独养、混养。园区内共设孔雀园、猩猩馆、天鹅湖、亚洲原野、非洲原野等景点二十多处，拥有动物种类近200种，一万多只，并推出了极品系列：四白——白狮、白虎、白犀牛、白袋鼠；中国四宝——熊猫、朱鹮、金丝猴、金毛羚牛。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儿童安排：含车位、导游服务，其余费用自理。(1.5米以下儿童请按亲子报名，统一购买亲子票）</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1、“安全出行，文明旅游”，旅游途中，请遵守尊重社会公德和尊重当地风俗。
                <w:br/>
                2、游客应确保身体健康条件适合本次旅游，并且不会危害其他旅游者的健康和安全。
                <w:br/>
                3、因旅游者提供的个人信息、证件信息失实或虚假等原因导致本人正当权益受损或无法主张的，旅行社不承担责任，由此造成旅行社或第三方受损的，由旅游者承担。
                <w:br/>
                4、建议游客购买旅游意外保险！保险赔付解释权归投保之保险公司，本旅行社尽协助义务。
                <w:br/>
                5、在自行安排活动期间，应当在自己能够控制风险的范围内选择活动项目，遵守旅游活动中的安全警示规定，对自己的安全负责,遇紧急情况请及时与导游或报名社联系。
                <w:br/>
                ■旅游期间对行程、接待和服务标准有疑义的，请在当地及时提出或联系报名社，我们将尽量调解，全力解决；旅游行程结束前，请如实填写《游客满意度调查表》,出现服务纠纷时，我们将以此作为重要凭证。
              </w:t>
            </w:r>
          </w:p>
        </w:tc>
      </w:tr>
    </w:tbl>
    <w:sectPr>
      <w:footerReference w:type="default" r:id="rId9"/>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2025-07-01T18:31:43+08:00</dcterms:created>
  <dcterms:modified xsi:type="dcterms:W3CDTF">2025-07-01T18:31:43+08:00</dcterms:modified>
</cp:coreProperties>
</file>

<file path=docProps/custom.xml><?xml version="1.0" encoding="utf-8"?>
<Properties xmlns="http://schemas.openxmlformats.org/officeDocument/2006/custom-properties" xmlns:vt="http://schemas.openxmlformats.org/officeDocument/2006/docPropsVTypes"/>
</file>